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>E REGISTRO CAMPEONATO FULBITO (6</w:t>
      </w:r>
      <w:bookmarkStart w:id="0" w:name="_GoBack"/>
      <w:bookmarkEnd w:id="0"/>
      <w:r>
        <w:rPr>
          <w:rFonts w:ascii="Helvetica" w:hAnsi="Helvetica"/>
          <w:b/>
          <w:sz w:val="24"/>
          <w:szCs w:val="24"/>
        </w:rPr>
        <w:t>)</w:t>
      </w:r>
      <w:r w:rsidR="002432BC">
        <w:rPr>
          <w:rFonts w:ascii="Helvetica" w:hAnsi="Helvetica"/>
          <w:b/>
          <w:sz w:val="24"/>
          <w:szCs w:val="24"/>
        </w:rPr>
        <w:t xml:space="preserve"> / VOLEY (5)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DEL EQUIPO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CAPITAN (DELEGADO)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CAMPEONATO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FULBITO (   )   o VOLEY (   )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01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2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3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4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lastRenderedPageBreak/>
        <w:t>INTEGRANTE 0</w:t>
      </w:r>
      <w:r>
        <w:rPr>
          <w:rFonts w:ascii="Helvetica" w:hAnsi="Helvetica"/>
          <w:u w:val="single"/>
        </w:rPr>
        <w:t>5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6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7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8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Hemos leído correctamente las bases del </w:t>
      </w:r>
      <w:r w:rsidR="006979FA">
        <w:rPr>
          <w:rFonts w:ascii="Helvetica" w:hAnsi="Helvetica"/>
        </w:rPr>
        <w:t xml:space="preserve">campeonato </w:t>
      </w:r>
      <w:r w:rsidR="006979FA" w:rsidRPr="006979FA">
        <w:rPr>
          <w:rFonts w:ascii="Helvetica" w:hAnsi="Helvetica"/>
        </w:rPr>
        <w:t xml:space="preserve">fulbito / </w:t>
      </w:r>
      <w:r w:rsidR="006979FA">
        <w:rPr>
          <w:rFonts w:ascii="Helvetica" w:hAnsi="Helvetica"/>
        </w:rPr>
        <w:t>vóley,</w:t>
      </w:r>
      <w:r>
        <w:rPr>
          <w:rFonts w:ascii="Helvetica" w:hAnsi="Helvetica"/>
        </w:rPr>
        <w:t xml:space="preserve"> estamos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Delegado: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E2" w:rsidRDefault="00852CE2" w:rsidP="00626933">
      <w:pPr>
        <w:spacing w:after="0" w:line="240" w:lineRule="auto"/>
      </w:pPr>
      <w:r>
        <w:separator/>
      </w:r>
    </w:p>
  </w:endnote>
  <w:endnote w:type="continuationSeparator" w:id="0">
    <w:p w:rsidR="00852CE2" w:rsidRDefault="00852CE2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E2" w:rsidRDefault="00852CE2" w:rsidP="00626933">
      <w:pPr>
        <w:spacing w:after="0" w:line="240" w:lineRule="auto"/>
      </w:pPr>
      <w:r>
        <w:separator/>
      </w:r>
    </w:p>
  </w:footnote>
  <w:footnote w:type="continuationSeparator" w:id="0">
    <w:p w:rsidR="00852CE2" w:rsidRDefault="00852CE2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14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1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7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44451"/>
    <w:rsid w:val="003477D5"/>
    <w:rsid w:val="003D5794"/>
    <w:rsid w:val="003E3461"/>
    <w:rsid w:val="00400395"/>
    <w:rsid w:val="004640CD"/>
    <w:rsid w:val="0046538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A07CD9"/>
    <w:rsid w:val="00A16A2D"/>
    <w:rsid w:val="00A60EF7"/>
    <w:rsid w:val="00A639EB"/>
    <w:rsid w:val="00A94F13"/>
    <w:rsid w:val="00B17B23"/>
    <w:rsid w:val="00B53237"/>
    <w:rsid w:val="00B67AC3"/>
    <w:rsid w:val="00B87218"/>
    <w:rsid w:val="00C335DA"/>
    <w:rsid w:val="00D003F5"/>
    <w:rsid w:val="00D336DC"/>
    <w:rsid w:val="00D869CE"/>
    <w:rsid w:val="00D87820"/>
    <w:rsid w:val="00DC19E1"/>
    <w:rsid w:val="00E05AA0"/>
    <w:rsid w:val="00E26121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487-9AD1-42C1-8ECA-E25FAB4A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Jesus</cp:lastModifiedBy>
  <cp:revision>2</cp:revision>
  <cp:lastPrinted>2015-10-13T20:16:00Z</cp:lastPrinted>
  <dcterms:created xsi:type="dcterms:W3CDTF">2019-09-16T22:54:00Z</dcterms:created>
  <dcterms:modified xsi:type="dcterms:W3CDTF">2019-09-16T22:54:00Z</dcterms:modified>
</cp:coreProperties>
</file>